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45B9" w14:textId="77777777" w:rsidR="006A184F" w:rsidRPr="006A184F" w:rsidRDefault="006A184F">
      <w:pPr>
        <w:rPr>
          <w:b/>
          <w:i/>
          <w:sz w:val="32"/>
        </w:rPr>
      </w:pPr>
      <w:r w:rsidRPr="006A184F">
        <w:rPr>
          <w:b/>
          <w:i/>
          <w:sz w:val="32"/>
        </w:rPr>
        <w:t>Lista e shërbimeve që ofron Urdhri i Mjekëve të Shqipërisë</w:t>
      </w:r>
    </w:p>
    <w:p w14:paraId="2FE79596" w14:textId="77777777" w:rsidR="006A184F" w:rsidRPr="006A184F" w:rsidRDefault="006A184F" w:rsidP="006A184F">
      <w:pPr>
        <w:rPr>
          <w:b/>
          <w:i/>
          <w:color w:val="000000" w:themeColor="text1"/>
          <w:sz w:val="32"/>
        </w:rPr>
      </w:pPr>
    </w:p>
    <w:p w14:paraId="62626AFD" w14:textId="77777777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Kuotizacioni mujor i anëtarësisë 400 lekë Licensa e Ushtrimit Individual të Profesionit për Mjekë me afat 5 vjeçar 15 000 lekë</w:t>
      </w:r>
    </w:p>
    <w:p w14:paraId="74AF6165" w14:textId="77777777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Kuotizacioni mujor i anëtarësisë 400 lekë Licensa e Ushtrimit Individual të Profesionit për Mjekët e huaj me afat 5 vjeçar 25 000 lekë</w:t>
      </w:r>
    </w:p>
    <w:p w14:paraId="073858B4" w14:textId="77777777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Çertifikata e Sjelljes së Mirë Profesionale ka afat 3 mujor 10 000 lekë</w:t>
      </w:r>
    </w:p>
    <w:p w14:paraId="17AFB25B" w14:textId="77777777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Dëshmia e Praktikës dhe çdo vërtetim që lëshon Këshilli Kombëtar I UMSH-së   1000 lekë (Afat 3 mujor)</w:t>
      </w:r>
    </w:p>
    <w:p w14:paraId="4A5A130B" w14:textId="4E6FBEC4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Hapja e Dosjes për herë të parë dhe Regjistrimi Provizor pranë UMSH-së </w:t>
      </w:r>
      <w:r w:rsidR="00651A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</w:t>
      </w: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000 lekë</w:t>
      </w:r>
    </w:p>
    <w:p w14:paraId="7C99597F" w14:textId="77777777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Hapja e Dosjes për herë të parë dhe Regjistrimi Provizor pranë UMSH-së 10000 lekë</w:t>
      </w:r>
    </w:p>
    <w:p w14:paraId="220B4870" w14:textId="5B35DB29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Vërtetime që lëshohen nga Këshillat Rajonalë të UMSH-së </w:t>
      </w:r>
      <w:r w:rsidR="00651A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10</w:t>
      </w: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00 lekë (afat 3 mujor)</w:t>
      </w:r>
    </w:p>
    <w:p w14:paraId="25E6A85C" w14:textId="77777777" w:rsidR="006A184F" w:rsidRPr="006A184F" w:rsidRDefault="006A184F" w:rsidP="006A184F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Formularët që mjekët plotësojnë për tu liçensuar/ri-liçensuar pranë UMSH-së</w:t>
      </w:r>
    </w:p>
    <w:p w14:paraId="1CD5A9B1" w14:textId="77777777" w:rsidR="006A184F" w:rsidRPr="006A184F" w:rsidRDefault="006A184F" w:rsidP="006A184F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DB9DBA" w14:textId="77777777" w:rsidR="002B1FB9" w:rsidRPr="006A184F" w:rsidRDefault="006A184F" w:rsidP="006A184F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A18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Numrat e Llogarive Bankare ku mund të kryhen pagesat pranë UMSH-së</w:t>
      </w:r>
    </w:p>
    <w:p w14:paraId="433ECBC7" w14:textId="77777777" w:rsidR="006A184F" w:rsidRPr="006A184F" w:rsidRDefault="006A184F" w:rsidP="006A184F">
      <w:pPr>
        <w:ind w:left="360"/>
        <w:jc w:val="both"/>
        <w:rPr>
          <w:color w:val="000000" w:themeColor="text1"/>
          <w:sz w:val="24"/>
          <w:szCs w:val="24"/>
        </w:rPr>
      </w:pPr>
    </w:p>
    <w:p w14:paraId="5B1C57A6" w14:textId="77777777" w:rsidR="006A184F" w:rsidRPr="005F2C64" w:rsidRDefault="006A184F" w:rsidP="006A184F">
      <w:pPr>
        <w:rPr>
          <w:sz w:val="28"/>
        </w:rPr>
      </w:pPr>
      <w:r w:rsidRPr="005F2C64">
        <w:rPr>
          <w:sz w:val="28"/>
        </w:rPr>
        <w:t>Emri i Bank</w:t>
      </w:r>
      <w:r w:rsidRPr="005F2C64">
        <w:rPr>
          <w:rFonts w:cstheme="minorHAnsi"/>
          <w:sz w:val="28"/>
        </w:rPr>
        <w:t>ë</w:t>
      </w:r>
      <w:r w:rsidRPr="005F2C64">
        <w:rPr>
          <w:sz w:val="28"/>
        </w:rPr>
        <w:t>s                                                                        Nr. Llogaris</w:t>
      </w:r>
      <w:r w:rsidRPr="005F2C64">
        <w:rPr>
          <w:rFonts w:cstheme="minorHAnsi"/>
          <w:sz w:val="28"/>
        </w:rPr>
        <w:t>ë</w:t>
      </w:r>
    </w:p>
    <w:p w14:paraId="695B6AA5" w14:textId="77777777" w:rsidR="006A184F" w:rsidRPr="005F2C64" w:rsidRDefault="006A184F" w:rsidP="006A184F">
      <w:pPr>
        <w:rPr>
          <w:sz w:val="28"/>
        </w:rPr>
      </w:pPr>
      <w:r w:rsidRPr="005F2C64">
        <w:rPr>
          <w:sz w:val="28"/>
        </w:rPr>
        <w:t>1. BANKA KOMB. TREG</w:t>
      </w:r>
      <w:r w:rsidRPr="005F2C64">
        <w:rPr>
          <w:rFonts w:cstheme="minorHAnsi"/>
          <w:sz w:val="28"/>
        </w:rPr>
        <w:t>Ë</w:t>
      </w:r>
      <w:r w:rsidRPr="005F2C64">
        <w:rPr>
          <w:sz w:val="28"/>
        </w:rPr>
        <w:t xml:space="preserve">TARE                                          </w:t>
      </w:r>
      <w:r>
        <w:rPr>
          <w:sz w:val="28"/>
        </w:rPr>
        <w:t>11000</w:t>
      </w:r>
      <w:r w:rsidRPr="005F2C64">
        <w:rPr>
          <w:sz w:val="28"/>
        </w:rPr>
        <w:t>7420</w:t>
      </w:r>
    </w:p>
    <w:p w14:paraId="731738FE" w14:textId="77777777" w:rsidR="006A184F" w:rsidRPr="005F2C64" w:rsidRDefault="006A184F" w:rsidP="006A184F">
      <w:pPr>
        <w:rPr>
          <w:sz w:val="28"/>
        </w:rPr>
      </w:pPr>
      <w:r w:rsidRPr="005F2C64">
        <w:rPr>
          <w:sz w:val="28"/>
        </w:rPr>
        <w:t>2. RAIFAISSEN BANK                                                          0100689745</w:t>
      </w:r>
    </w:p>
    <w:p w14:paraId="5CF26E8B" w14:textId="77777777" w:rsidR="006A184F" w:rsidRPr="005F2C64" w:rsidRDefault="006A184F" w:rsidP="006A184F">
      <w:pPr>
        <w:rPr>
          <w:sz w:val="28"/>
        </w:rPr>
      </w:pPr>
      <w:r w:rsidRPr="005F2C64">
        <w:rPr>
          <w:sz w:val="28"/>
        </w:rPr>
        <w:t>3. TIRANA BANK                                                                 0100305773100</w:t>
      </w:r>
    </w:p>
    <w:p w14:paraId="5B87B784" w14:textId="77777777" w:rsidR="006A184F" w:rsidRPr="005F2C64" w:rsidRDefault="006A184F" w:rsidP="006A184F">
      <w:pPr>
        <w:rPr>
          <w:sz w:val="28"/>
        </w:rPr>
      </w:pPr>
      <w:r w:rsidRPr="005F2C64">
        <w:rPr>
          <w:sz w:val="28"/>
        </w:rPr>
        <w:t>4. INTESA SAN PAOLO                                                       1048531801</w:t>
      </w:r>
    </w:p>
    <w:p w14:paraId="009827D0" w14:textId="3BE8A5DE" w:rsidR="006A184F" w:rsidRPr="005F2C64" w:rsidRDefault="006A184F" w:rsidP="006A184F">
      <w:pPr>
        <w:rPr>
          <w:sz w:val="28"/>
        </w:rPr>
      </w:pPr>
      <w:r w:rsidRPr="005F2C64">
        <w:rPr>
          <w:sz w:val="28"/>
        </w:rPr>
        <w:t xml:space="preserve">5. OTP BANK                                                                       </w:t>
      </w:r>
      <w:r w:rsidR="00AE2845">
        <w:rPr>
          <w:sz w:val="28"/>
        </w:rPr>
        <w:t>902455123020060270</w:t>
      </w:r>
    </w:p>
    <w:p w14:paraId="683BF668" w14:textId="77777777" w:rsidR="006A184F" w:rsidRPr="005F2C64" w:rsidRDefault="006A184F" w:rsidP="006A184F">
      <w:pPr>
        <w:rPr>
          <w:sz w:val="28"/>
        </w:rPr>
      </w:pPr>
      <w:r w:rsidRPr="005F2C64">
        <w:rPr>
          <w:sz w:val="28"/>
        </w:rPr>
        <w:t>6. CREDINS BANK                                                               72438</w:t>
      </w:r>
    </w:p>
    <w:p w14:paraId="5F68D530" w14:textId="77777777" w:rsidR="006A184F" w:rsidRPr="005F2C64" w:rsidRDefault="006A184F" w:rsidP="006A184F">
      <w:pPr>
        <w:rPr>
          <w:sz w:val="40"/>
        </w:rPr>
      </w:pPr>
      <w:r w:rsidRPr="005F2C64">
        <w:rPr>
          <w:sz w:val="28"/>
        </w:rPr>
        <w:t>7. ABI BANK                                                                         002112198</w:t>
      </w:r>
    </w:p>
    <w:p w14:paraId="53C77CD6" w14:textId="77777777" w:rsidR="006A184F" w:rsidRPr="006A184F" w:rsidRDefault="006A184F" w:rsidP="006A184F">
      <w:pPr>
        <w:ind w:left="360"/>
        <w:jc w:val="both"/>
        <w:rPr>
          <w:sz w:val="24"/>
          <w:szCs w:val="24"/>
        </w:rPr>
      </w:pPr>
    </w:p>
    <w:sectPr w:rsidR="006A184F" w:rsidRPr="006A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0425"/>
    <w:multiLevelType w:val="hybridMultilevel"/>
    <w:tmpl w:val="E39EB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9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4F"/>
    <w:rsid w:val="002B1FB9"/>
    <w:rsid w:val="00651A7F"/>
    <w:rsid w:val="006A184F"/>
    <w:rsid w:val="008C1537"/>
    <w:rsid w:val="00AE2845"/>
    <w:rsid w:val="00D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3236"/>
  <w15:chartTrackingRefBased/>
  <w15:docId w15:val="{69320449-34DB-414E-8231-5D019C82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2023-12-12T10:39:00Z</dcterms:created>
  <dcterms:modified xsi:type="dcterms:W3CDTF">2026-04-23T10:59:00Z</dcterms:modified>
</cp:coreProperties>
</file>